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FB5614" w14:textId="77777777" w:rsidR="005C4806" w:rsidRDefault="005C4806" w:rsidP="005C480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GEOSTORIA</w:t>
      </w:r>
    </w:p>
    <w:p w14:paraId="282202A7" w14:textId="662DD15F" w:rsidR="005C4806" w:rsidRDefault="005C4806" w:rsidP="005C480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CLASSE </w:t>
      </w:r>
      <w:r w:rsidR="003A137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B LS</w:t>
      </w:r>
    </w:p>
    <w:p w14:paraId="3BCC7BC9" w14:textId="012BFA0D" w:rsidR="005C4806" w:rsidRDefault="005C4806" w:rsidP="005C480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ANNO SCOLASTICO 202</w:t>
      </w:r>
      <w:r w:rsidR="003A137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3A1371">
        <w:rPr>
          <w:rFonts w:ascii="Times New Roman" w:hAnsi="Times New Roman" w:cs="Times New Roman"/>
          <w:sz w:val="24"/>
          <w:szCs w:val="24"/>
        </w:rPr>
        <w:t>5</w:t>
      </w:r>
    </w:p>
    <w:p w14:paraId="2EB5B3EC" w14:textId="77777777" w:rsidR="005C4806" w:rsidRDefault="005C4806" w:rsidP="005C480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PROGRAMMA SVOLTO</w:t>
      </w:r>
    </w:p>
    <w:p w14:paraId="02CF5D02" w14:textId="031941C2" w:rsidR="005C4806" w:rsidRDefault="005C4806" w:rsidP="005C480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Libro di testo </w:t>
      </w:r>
      <w:r w:rsidR="003A1371">
        <w:rPr>
          <w:rFonts w:ascii="Times New Roman" w:hAnsi="Times New Roman" w:cs="Times New Roman"/>
          <w:sz w:val="24"/>
          <w:szCs w:val="24"/>
        </w:rPr>
        <w:t>Itaca e oltre, Giorgio De Vecchi, Carmelo Formica, Giorgio Giovannetti, Feltrinelli scuola.</w:t>
      </w:r>
    </w:p>
    <w:p w14:paraId="682FD38A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Alessandro Magno e i regni ellenistici</w:t>
      </w:r>
    </w:p>
    <w:p w14:paraId="0DD34FB9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Sincretismo religioso e artistico</w:t>
      </w:r>
    </w:p>
    <w:p w14:paraId="7EA6169D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civiltà dell’Italia antica e gli etruschi</w:t>
      </w:r>
    </w:p>
    <w:p w14:paraId="44BE7DE5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AF09394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origini di Roma tra storia e leggenda</w:t>
      </w:r>
    </w:p>
    <w:p w14:paraId="5A5A895A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monarchia il </w:t>
      </w:r>
      <w:proofErr w:type="spellStart"/>
      <w:r>
        <w:rPr>
          <w:rFonts w:ascii="Times New Roman" w:hAnsi="Times New Roman" w:cs="Times New Roman"/>
          <w:sz w:val="24"/>
          <w:szCs w:val="24"/>
        </w:rPr>
        <w:t>settimonzio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i sette re</w:t>
      </w:r>
    </w:p>
    <w:p w14:paraId="5E5433CF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cacciata dei re le leggi delle XII tavole </w:t>
      </w:r>
    </w:p>
    <w:p w14:paraId="5F547E8A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L’ordinamento repubblicano</w:t>
      </w:r>
    </w:p>
    <w:p w14:paraId="47875504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conquiste di Roma e la gestione dei territori</w:t>
      </w:r>
    </w:p>
    <w:p w14:paraId="2DD54EF9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guerre puniche</w:t>
      </w:r>
    </w:p>
    <w:p w14:paraId="6B437C19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Dai Gracchi a Silla</w:t>
      </w:r>
    </w:p>
    <w:p w14:paraId="16FCBC87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 Silla alla morte di Cesare</w:t>
      </w:r>
    </w:p>
    <w:p w14:paraId="78D93AD1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fine della Repubblica</w:t>
      </w:r>
    </w:p>
    <w:p w14:paraId="40B25179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L’affermazione di Ottaviano Augusto</w:t>
      </w:r>
    </w:p>
    <w:p w14:paraId="13EC5804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riforme amministrative e istituzionali</w:t>
      </w:r>
    </w:p>
    <w:p w14:paraId="6CF948BF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politica estera</w:t>
      </w:r>
    </w:p>
    <w:p w14:paraId="3268C98A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Propaganda, società e cultura</w:t>
      </w:r>
    </w:p>
    <w:p w14:paraId="79087A3D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morte e la successione di Augusto</w:t>
      </w:r>
    </w:p>
    <w:p w14:paraId="55465E76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L’assestamento del “nuovo” Stato romano</w:t>
      </w:r>
    </w:p>
    <w:p w14:paraId="07A2A8B7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dinastia Giulio-Claudia</w:t>
      </w:r>
    </w:p>
    <w:p w14:paraId="062F31C7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dinastia Flavia</w:t>
      </w:r>
    </w:p>
    <w:p w14:paraId="5B9542BC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Una nuova era: il principato per adozione</w:t>
      </w:r>
    </w:p>
    <w:p w14:paraId="082DFCEB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 nuovo mondo globale: la romanizzazione del mediterraneo</w:t>
      </w:r>
    </w:p>
    <w:p w14:paraId="674C75F2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55B60D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CC537C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La nascita di una nuova religione: il Cristianesimo</w:t>
      </w:r>
    </w:p>
    <w:p w14:paraId="09AB6C4E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Dalla Palestina al Mediterraneo</w:t>
      </w:r>
    </w:p>
    <w:p w14:paraId="10669EEA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Roma e il cristianesimo: un rapporto difficile</w:t>
      </w:r>
    </w:p>
    <w:p w14:paraId="4BEB41C9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crisi culturale della civiltà greco-latina</w:t>
      </w:r>
    </w:p>
    <w:p w14:paraId="25E5183B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quattro ambiti della globalizzazione</w:t>
      </w:r>
    </w:p>
    <w:p w14:paraId="60DF5F15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crisi dell’impero: il III secolo</w:t>
      </w:r>
    </w:p>
    <w:p w14:paraId="744F85B0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 secolo di grandi cambiamenti</w:t>
      </w:r>
    </w:p>
    <w:p w14:paraId="29C8A1B5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dinastia dei Severi</w:t>
      </w:r>
    </w:p>
    <w:p w14:paraId="10F05E78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periodo dell’anarchia militare</w:t>
      </w:r>
    </w:p>
    <w:p w14:paraId="332C2601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fine del mondo antico</w:t>
      </w:r>
    </w:p>
    <w:p w14:paraId="3FBAD206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Diocleziano (234-305): la grande riforma dell’impero</w:t>
      </w:r>
    </w:p>
    <w:p w14:paraId="7D180BF7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Costantino (324-337): il nuovo impero cristiano</w:t>
      </w:r>
    </w:p>
    <w:p w14:paraId="1E8FF021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 Giuliano a Teodosio</w:t>
      </w:r>
    </w:p>
    <w:p w14:paraId="12FBDCF6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fine dell’impero d’Occidente </w:t>
      </w:r>
    </w:p>
    <w:p w14:paraId="54725F5F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C1B333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60CE19" w14:textId="3008E19A" w:rsidR="003A1371" w:rsidRDefault="005C4806" w:rsidP="003A13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Educazione civica: </w:t>
      </w:r>
      <w:r w:rsidR="003A1371" w:rsidRPr="003A1371">
        <w:rPr>
          <w:rFonts w:ascii="Times New Roman" w:hAnsi="Times New Roman" w:cs="Times New Roman"/>
        </w:rPr>
        <w:t xml:space="preserve">La Res </w:t>
      </w:r>
      <w:proofErr w:type="spellStart"/>
      <w:r w:rsidR="003A1371" w:rsidRPr="003A1371">
        <w:rPr>
          <w:rFonts w:ascii="Times New Roman" w:hAnsi="Times New Roman" w:cs="Times New Roman"/>
        </w:rPr>
        <w:t>Publica</w:t>
      </w:r>
      <w:proofErr w:type="spellEnd"/>
      <w:r w:rsidR="003A1371" w:rsidRPr="003A1371">
        <w:rPr>
          <w:rFonts w:ascii="Times New Roman" w:hAnsi="Times New Roman" w:cs="Times New Roman"/>
        </w:rPr>
        <w:t xml:space="preserve"> Romana e il concetto di</w:t>
      </w:r>
      <w:r w:rsidR="003A1371">
        <w:rPr>
          <w:rFonts w:ascii="Times New Roman" w:hAnsi="Times New Roman" w:cs="Times New Roman"/>
        </w:rPr>
        <w:t xml:space="preserve"> cittadinanza e di </w:t>
      </w:r>
      <w:r w:rsidR="003A1371" w:rsidRPr="003A1371">
        <w:rPr>
          <w:rFonts w:ascii="Times New Roman" w:hAnsi="Times New Roman" w:cs="Times New Roman"/>
        </w:rPr>
        <w:t>partecipazione pubblica: un parallelo con la cittadinanza digitale</w:t>
      </w:r>
      <w:r w:rsidR="003A1371">
        <w:rPr>
          <w:rFonts w:ascii="Times New Roman" w:hAnsi="Times New Roman" w:cs="Times New Roman"/>
        </w:rPr>
        <w:t xml:space="preserve">, </w:t>
      </w:r>
      <w:r w:rsidR="003A1371">
        <w:rPr>
          <w:rFonts w:ascii="Times New Roman" w:hAnsi="Times New Roman" w:cs="Times New Roman"/>
          <w:sz w:val="24"/>
          <w:szCs w:val="24"/>
        </w:rPr>
        <w:t>Ius sanguinis e ius soli due antiche visioni della cittadinanza.</w:t>
      </w:r>
    </w:p>
    <w:p w14:paraId="1C0496C1" w14:textId="4ACF518D" w:rsidR="005C4806" w:rsidRPr="003A1371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181AD0" w14:textId="77777777" w:rsidR="00F17D42" w:rsidRDefault="00F17D42" w:rsidP="005C48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programma svolto è stato condiviso e comunicato agli alunni.</w:t>
      </w:r>
    </w:p>
    <w:p w14:paraId="72C9A04F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17F58E" w14:textId="024BC673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Sezze 05/06/202</w:t>
      </w:r>
      <w:r w:rsidR="003A137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Prof.ssa Stefania Cipolla</w:t>
      </w:r>
    </w:p>
    <w:p w14:paraId="7E340FFD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566116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D74C5A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98FDD9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4F4FEB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B994ED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934EE5" w14:textId="77777777" w:rsidR="005C4806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4686B9" w14:textId="77777777" w:rsidR="005C4806" w:rsidRPr="00400AA3" w:rsidRDefault="005C4806" w:rsidP="005C480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AB57C1" w14:textId="77777777" w:rsidR="00C84802" w:rsidRDefault="00C84802"/>
    <w:sectPr w:rsidR="00C84802" w:rsidSect="00E05E5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806"/>
    <w:rsid w:val="002C6BD6"/>
    <w:rsid w:val="003A1371"/>
    <w:rsid w:val="005C4806"/>
    <w:rsid w:val="00A1290C"/>
    <w:rsid w:val="00A86C5F"/>
    <w:rsid w:val="00C84802"/>
    <w:rsid w:val="00F17D42"/>
    <w:rsid w:val="00FC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DCE45"/>
  <w15:docId w15:val="{B17E23EE-3DE6-41AC-A77E-AA9FF9056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4806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utente_14</dc:creator>
  <cp:lastModifiedBy>PC</cp:lastModifiedBy>
  <cp:revision>2</cp:revision>
  <dcterms:created xsi:type="dcterms:W3CDTF">2025-06-05T17:35:00Z</dcterms:created>
  <dcterms:modified xsi:type="dcterms:W3CDTF">2025-06-05T17:35:00Z</dcterms:modified>
</cp:coreProperties>
</file>